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9A64E" w14:textId="00A2342F"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875D77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 w:rsidRPr="00822C41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1</w:t>
      </w:r>
    </w:p>
    <w:p w14:paraId="727DD5A0" w14:textId="15E5C71A"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14:paraId="60794C6A" w14:textId="6629C58C" w:rsidR="00875D77" w:rsidRPr="00875D77" w:rsidRDefault="00875D77" w:rsidP="00822C41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 xml:space="preserve">№ </w:t>
      </w:r>
      <w:r w:rsidR="007458C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1</w:t>
      </w:r>
      <w:r w:rsidR="00CA49F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 xml:space="preserve"> 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 xml:space="preserve">от </w:t>
      </w:r>
      <w:r w:rsidR="005D159C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2</w:t>
      </w:r>
      <w:r w:rsidR="002A7A53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6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</w:t>
      </w:r>
      <w:r w:rsidR="007458C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0</w:t>
      </w:r>
      <w:r w:rsidR="002A7A53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8</w:t>
      </w:r>
      <w:r w:rsidRPr="00875D7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.202</w:t>
      </w:r>
      <w:r w:rsidR="007458C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6</w:t>
      </w:r>
    </w:p>
    <w:p w14:paraId="287570ED" w14:textId="77777777"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</w:p>
    <w:p w14:paraId="3C79F596" w14:textId="49706272"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  <w:r w:rsidRPr="00822C41">
        <w:rPr>
          <w:rFonts w:ascii="Times New Roman" w:hAnsi="Times New Roman" w:cs="Times New Roman"/>
          <w:b/>
          <w:snapToGrid w:val="0"/>
          <w:color w:val="auto"/>
        </w:rPr>
        <w:t>Требования к закупаемой услуге</w:t>
      </w:r>
    </w:p>
    <w:p w14:paraId="2DCF4BE4" w14:textId="7DD44B5A" w:rsidR="00875D77" w:rsidRPr="00822C41" w:rsidRDefault="00875D77" w:rsidP="00822C41">
      <w:pPr>
        <w:jc w:val="center"/>
        <w:rPr>
          <w:rFonts w:ascii="Times New Roman" w:hAnsi="Times New Roman" w:cs="Times New Roman"/>
          <w:b/>
          <w:snapToGrid w:val="0"/>
          <w:color w:val="auto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1"/>
        <w:gridCol w:w="4990"/>
        <w:gridCol w:w="4961"/>
        <w:gridCol w:w="4819"/>
      </w:tblGrid>
      <w:tr w:rsidR="00C44D9B" w:rsidRPr="00710C29" w14:paraId="6763D4B6" w14:textId="77777777" w:rsidTr="00A060D0">
        <w:trPr>
          <w:trHeight w:hRule="exact" w:val="45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9F3FDA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1.</w:t>
            </w:r>
          </w:p>
        </w:tc>
        <w:tc>
          <w:tcPr>
            <w:tcW w:w="1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C612F63" w14:textId="02518D86" w:rsidR="00710C29" w:rsidRPr="00710C29" w:rsidRDefault="00710C29" w:rsidP="00C44D9B">
            <w:pPr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Общая информация о закупке</w:t>
            </w:r>
          </w:p>
        </w:tc>
      </w:tr>
      <w:tr w:rsidR="00C44D9B" w:rsidRPr="00710C29" w14:paraId="73AEAC49" w14:textId="77777777" w:rsidTr="00A060D0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2BBF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1.1.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3239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Номер Лота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AE03" w14:textId="1493A845" w:rsidR="00710C29" w:rsidRPr="00710C29" w:rsidRDefault="00CC6AF7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CC6AF7">
              <w:rPr>
                <w:rFonts w:ascii="Times New Roman" w:hAnsi="Times New Roman" w:cs="Times New Roman"/>
                <w:color w:val="auto"/>
              </w:rPr>
              <w:t>3000537</w:t>
            </w:r>
          </w:p>
        </w:tc>
      </w:tr>
      <w:tr w:rsidR="00C44D9B" w:rsidRPr="00710C29" w14:paraId="299E12C9" w14:textId="77777777" w:rsidTr="00C44D9B">
        <w:trPr>
          <w:trHeight w:hRule="exact" w:val="68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6ED3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1.2.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4356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Лота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F3F1" w14:textId="441915BD" w:rsidR="00710C29" w:rsidRPr="00710C29" w:rsidRDefault="00CC6AF7" w:rsidP="005D159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6AF7">
              <w:rPr>
                <w:rFonts w:ascii="Times New Roman" w:hAnsi="Times New Roman" w:cs="Times New Roman"/>
                <w:color w:val="auto"/>
              </w:rPr>
              <w:t>Мероприятия по улучшению условий труда</w:t>
            </w:r>
          </w:p>
        </w:tc>
      </w:tr>
      <w:tr w:rsidR="00C44D9B" w:rsidRPr="00710C29" w14:paraId="1275D996" w14:textId="77777777" w:rsidTr="007458CD">
        <w:trPr>
          <w:trHeight w:hRule="exact" w:val="101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5F45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1.3.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A107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закупаемой услуги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3D8B" w14:textId="5EC3B554" w:rsidR="00710C29" w:rsidRPr="00771C77" w:rsidRDefault="00CC6AF7" w:rsidP="0090011F">
            <w:pPr>
              <w:ind w:left="31" w:right="28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  <w:lang w:eastAsia="en-US"/>
              </w:rPr>
            </w:pPr>
            <w:r w:rsidRPr="00CC6AF7">
              <w:rPr>
                <w:rFonts w:ascii="Times New Roman" w:hAnsi="Times New Roman" w:cs="Times New Roman"/>
                <w:color w:val="auto"/>
              </w:rPr>
              <w:t>Услуги по проведению специальной оценки условий труда</w:t>
            </w:r>
          </w:p>
        </w:tc>
      </w:tr>
      <w:tr w:rsidR="00C44D9B" w:rsidRPr="00710C29" w14:paraId="08C5F2FB" w14:textId="77777777" w:rsidTr="007C4BDE">
        <w:trPr>
          <w:trHeight w:hRule="exact" w:val="289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0C09" w14:textId="77777777" w:rsidR="00710C29" w:rsidRPr="00710C29" w:rsidRDefault="00710C29" w:rsidP="00C44D9B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1.4.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861F" w14:textId="77777777" w:rsidR="00710C29" w:rsidRPr="00710C29" w:rsidRDefault="00710C29" w:rsidP="00C44D9B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Код по ОКПД 2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89065D" w14:textId="6CED62BE" w:rsidR="00710C29" w:rsidRPr="00710C29" w:rsidRDefault="00CC6AF7" w:rsidP="00C44D9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6AF7">
              <w:rPr>
                <w:rFonts w:ascii="Times New Roman" w:hAnsi="Times New Roman" w:cs="Times New Roman"/>
                <w:color w:val="auto"/>
              </w:rPr>
              <w:t>71.20.19.130</w:t>
            </w:r>
          </w:p>
        </w:tc>
      </w:tr>
      <w:tr w:rsidR="005D159C" w:rsidRPr="00710C29" w14:paraId="19A0AF73" w14:textId="77777777" w:rsidTr="007C4BDE">
        <w:trPr>
          <w:trHeight w:hRule="exact" w:val="38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4ED1" w14:textId="77777777" w:rsidR="005D159C" w:rsidRPr="00710C29" w:rsidRDefault="005D159C" w:rsidP="005D159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1.5.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7448" w14:textId="77777777" w:rsidR="005D159C" w:rsidRPr="00710C29" w:rsidRDefault="005D159C" w:rsidP="005D159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Наименование по коду ОКПД 2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4A527" w14:textId="454B8162" w:rsidR="005D159C" w:rsidRPr="00710C29" w:rsidRDefault="00CC6AF7" w:rsidP="005D159C">
            <w:pPr>
              <w:ind w:left="31" w:right="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6AF7">
              <w:rPr>
                <w:rFonts w:ascii="Times New Roman" w:hAnsi="Times New Roman" w:cs="Times New Roman"/>
                <w:color w:val="auto"/>
              </w:rPr>
              <w:t>Услуги по оценке условий труда</w:t>
            </w:r>
          </w:p>
        </w:tc>
      </w:tr>
      <w:tr w:rsidR="005D159C" w:rsidRPr="00710C29" w14:paraId="55148FB2" w14:textId="77777777" w:rsidTr="007C4BDE">
        <w:trPr>
          <w:trHeight w:hRule="exact" w:val="596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8001" w14:textId="77777777" w:rsidR="005D159C" w:rsidRPr="00710C29" w:rsidRDefault="005D159C" w:rsidP="005D159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1.6.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8D2A" w14:textId="77777777" w:rsidR="005D159C" w:rsidRPr="00710C29" w:rsidRDefault="005D159C" w:rsidP="005D159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Условие участия в закупочной процедуре</w:t>
            </w:r>
          </w:p>
          <w:p w14:paraId="5A126630" w14:textId="77777777" w:rsidR="005D159C" w:rsidRPr="00710C29" w:rsidRDefault="005D159C" w:rsidP="005D159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только субъектов МСП (ДА </w:t>
            </w:r>
            <w:r w:rsidRPr="00710C29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/</w:t>
            </w: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НЕТ)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28CA" w14:textId="05685D33" w:rsidR="005D159C" w:rsidRPr="00710C29" w:rsidRDefault="005D159C" w:rsidP="005D159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ДА</w:t>
            </w:r>
          </w:p>
        </w:tc>
      </w:tr>
      <w:tr w:rsidR="005D159C" w:rsidRPr="00710C29" w14:paraId="20989BA8" w14:textId="77777777" w:rsidTr="0090011F">
        <w:trPr>
          <w:trHeight w:hRule="exact" w:val="5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6FFE" w14:textId="77777777" w:rsidR="005D159C" w:rsidRPr="00710C29" w:rsidRDefault="005D159C" w:rsidP="005D159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1.7.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0BF7" w14:textId="77777777" w:rsidR="005D159C" w:rsidRPr="00710C29" w:rsidRDefault="005D159C" w:rsidP="005D159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Место оказания услуг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995F" w14:textId="786A2C04" w:rsidR="005D159C" w:rsidRPr="00710C29" w:rsidRDefault="00CC6AF7" w:rsidP="0090011F">
            <w:pPr>
              <w:ind w:left="31" w:right="28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г. Тамбов, </w:t>
            </w:r>
            <w:r w:rsidR="005D159C">
              <w:rPr>
                <w:rFonts w:ascii="Times New Roman" w:hAnsi="Times New Roman" w:cs="Times New Roman"/>
                <w:color w:val="auto"/>
              </w:rPr>
              <w:t>Тамбовская область</w:t>
            </w:r>
          </w:p>
        </w:tc>
      </w:tr>
      <w:tr w:rsidR="005D159C" w:rsidRPr="00710C29" w14:paraId="4589297B" w14:textId="77777777" w:rsidTr="0090011F">
        <w:trPr>
          <w:trHeight w:hRule="exact" w:val="57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3877" w14:textId="77777777" w:rsidR="005D159C" w:rsidRPr="00710C29" w:rsidRDefault="005D159C" w:rsidP="005D159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1.8.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E071" w14:textId="77777777" w:rsidR="005D159C" w:rsidRPr="00710C29" w:rsidRDefault="005D159C" w:rsidP="005D159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Срок оказания услуг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48A6" w14:textId="3A8220D3" w:rsidR="00255766" w:rsidRDefault="00255766" w:rsidP="00255766">
            <w:pPr>
              <w:pStyle w:val="Default"/>
            </w:pPr>
          </w:p>
          <w:p w14:paraId="3F4141E1" w14:textId="1A0A87E1" w:rsidR="005D159C" w:rsidRPr="00710C29" w:rsidRDefault="00B7557B" w:rsidP="0090011F">
            <w:pPr>
              <w:ind w:left="31" w:right="2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B7557B">
              <w:rPr>
                <w:rFonts w:ascii="Times New Roman" w:hAnsi="Times New Roman" w:cs="Times New Roman"/>
                <w:color w:val="auto"/>
              </w:rPr>
              <w:t xml:space="preserve">с момента заключения договора и не </w:t>
            </w:r>
            <w:r w:rsidR="007C4BDE">
              <w:rPr>
                <w:rFonts w:ascii="Times New Roman" w:hAnsi="Times New Roman" w:cs="Times New Roman"/>
                <w:color w:val="auto"/>
              </w:rPr>
              <w:t xml:space="preserve">позднее </w:t>
            </w:r>
            <w:r w:rsidR="00CC6AF7">
              <w:rPr>
                <w:rFonts w:ascii="Times New Roman" w:hAnsi="Times New Roman" w:cs="Times New Roman"/>
                <w:color w:val="auto"/>
              </w:rPr>
              <w:t>28</w:t>
            </w:r>
            <w:r w:rsidR="00F635DB">
              <w:rPr>
                <w:rFonts w:ascii="Times New Roman" w:hAnsi="Times New Roman" w:cs="Times New Roman"/>
                <w:color w:val="auto"/>
              </w:rPr>
              <w:t>.</w:t>
            </w:r>
            <w:r w:rsidR="00CC6AF7">
              <w:rPr>
                <w:rFonts w:ascii="Times New Roman" w:hAnsi="Times New Roman" w:cs="Times New Roman"/>
                <w:color w:val="auto"/>
              </w:rPr>
              <w:t>12</w:t>
            </w:r>
            <w:r w:rsidR="00F635DB">
              <w:rPr>
                <w:rFonts w:ascii="Times New Roman" w:hAnsi="Times New Roman" w:cs="Times New Roman"/>
                <w:color w:val="auto"/>
              </w:rPr>
              <w:t>.</w:t>
            </w:r>
            <w:r w:rsidRPr="00B7557B">
              <w:rPr>
                <w:rFonts w:ascii="Times New Roman" w:hAnsi="Times New Roman" w:cs="Times New Roman"/>
                <w:color w:val="auto"/>
              </w:rPr>
              <w:t xml:space="preserve"> 2026</w:t>
            </w:r>
          </w:p>
        </w:tc>
      </w:tr>
      <w:tr w:rsidR="005D159C" w:rsidRPr="00710C29" w14:paraId="50D7AC6F" w14:textId="77777777" w:rsidTr="0090011F">
        <w:trPr>
          <w:trHeight w:hRule="exact" w:val="127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3B" w14:textId="77777777" w:rsidR="005D159C" w:rsidRPr="00710C29" w:rsidRDefault="005D159C" w:rsidP="005D159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1.9.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4284" w14:textId="77777777" w:rsidR="005D159C" w:rsidRPr="00710C29" w:rsidRDefault="005D159C" w:rsidP="005D159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Форма, условия и порядок оплаты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76B4" w14:textId="70479F14" w:rsidR="005D159C" w:rsidRPr="001D1B10" w:rsidRDefault="005D159C" w:rsidP="005D159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D1B10">
              <w:rPr>
                <w:rFonts w:ascii="Times New Roman" w:hAnsi="Times New Roman" w:cs="Times New Roman"/>
                <w:color w:val="auto"/>
              </w:rPr>
              <w:t xml:space="preserve">Оплата производится Заказчиком безналичным путём на расчетный счёт Исполнителя в течение 7 (семи) рабочих дней </w:t>
            </w:r>
            <w:r w:rsidR="00C43B26" w:rsidRPr="001D1B10">
              <w:rPr>
                <w:rFonts w:ascii="Times New Roman" w:hAnsi="Times New Roman" w:cs="Times New Roman"/>
              </w:rPr>
              <w:t>с момента подписания сторонами Акта приемки оказанных услуг и предоставления счета-фактуры.</w:t>
            </w:r>
          </w:p>
        </w:tc>
      </w:tr>
      <w:tr w:rsidR="005D159C" w:rsidRPr="00710C29" w14:paraId="7166BCD9" w14:textId="77777777" w:rsidTr="00C44D9B">
        <w:trPr>
          <w:trHeight w:hRule="exact" w:val="454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FEFE61" w14:textId="77777777" w:rsidR="005D159C" w:rsidRPr="00710C29" w:rsidRDefault="005D159C" w:rsidP="005D159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2.</w:t>
            </w:r>
          </w:p>
        </w:tc>
        <w:tc>
          <w:tcPr>
            <w:tcW w:w="14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D71CA32" w14:textId="3B676027" w:rsidR="005D159C" w:rsidRPr="00710C29" w:rsidRDefault="005D159C" w:rsidP="005D159C">
            <w:pPr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10C29">
              <w:rPr>
                <w:rFonts w:ascii="Times New Roman" w:hAnsi="Times New Roman" w:cs="Times New Roman"/>
                <w:b/>
                <w:bCs/>
                <w:color w:val="auto"/>
              </w:rPr>
              <w:t>Предельная стоимость закупки</w:t>
            </w:r>
          </w:p>
        </w:tc>
      </w:tr>
      <w:tr w:rsidR="005D159C" w:rsidRPr="00710C29" w14:paraId="26A68D54" w14:textId="77777777" w:rsidTr="007C4BDE">
        <w:trPr>
          <w:trHeight w:hRule="exact" w:val="318"/>
        </w:trPr>
        <w:tc>
          <w:tcPr>
            <w:tcW w:w="567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C520" w14:textId="77777777" w:rsidR="005D159C" w:rsidRPr="00710C29" w:rsidRDefault="005D159C" w:rsidP="005D159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Начальная (предельная) цена Закупки, руб.: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0C81" w14:textId="5ECE9648" w:rsidR="005D159C" w:rsidRPr="00710C29" w:rsidRDefault="005D159C" w:rsidP="005D159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10C29">
              <w:rPr>
                <w:rFonts w:ascii="Times New Roman" w:hAnsi="Times New Roman" w:cs="Times New Roman"/>
                <w:b/>
                <w:bCs/>
                <w:color w:val="auto"/>
              </w:rPr>
              <w:t>Расчет стоимости закупки, руб.</w:t>
            </w:r>
          </w:p>
        </w:tc>
      </w:tr>
      <w:tr w:rsidR="005D159C" w:rsidRPr="00710C29" w14:paraId="28976991" w14:textId="77777777" w:rsidTr="00A060D0">
        <w:trPr>
          <w:trHeight w:hRule="exact" w:val="454"/>
        </w:trPr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88889" w14:textId="77777777" w:rsidR="005D159C" w:rsidRPr="00710C29" w:rsidRDefault="005D159C" w:rsidP="005D159C">
            <w:pPr>
              <w:ind w:left="-80" w:right="-108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D260" w14:textId="4925D796" w:rsidR="005D159C" w:rsidRPr="00710C29" w:rsidRDefault="005D159C" w:rsidP="005D159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без учета НДС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8836" w14:textId="77777777" w:rsidR="005D159C" w:rsidRPr="00710C29" w:rsidRDefault="005D159C" w:rsidP="005D159C">
            <w:pPr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10C29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с учетом НДС</w:t>
            </w:r>
          </w:p>
        </w:tc>
      </w:tr>
      <w:tr w:rsidR="005D159C" w:rsidRPr="00710C29" w14:paraId="1B174A8E" w14:textId="77777777" w:rsidTr="00A060D0">
        <w:trPr>
          <w:trHeight w:hRule="exact" w:val="454"/>
        </w:trPr>
        <w:tc>
          <w:tcPr>
            <w:tcW w:w="5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35F" w14:textId="77777777" w:rsidR="005D159C" w:rsidRPr="00710C29" w:rsidRDefault="005D159C" w:rsidP="005D159C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193C" w14:textId="2C57E04C" w:rsidR="005D159C" w:rsidRPr="00710C29" w:rsidRDefault="009D28CF" w:rsidP="005D159C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72</w:t>
            </w:r>
            <w:r w:rsidR="005D159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000,00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BE7B" w14:textId="4A29C887" w:rsidR="005D159C" w:rsidRPr="00710C29" w:rsidRDefault="009D28CF" w:rsidP="005D159C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87</w:t>
            </w:r>
            <w:r w:rsidR="00B7557B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</w:rPr>
              <w:t>84</w:t>
            </w:r>
            <w:r w:rsidR="007458CD">
              <w:rPr>
                <w:rFonts w:ascii="Times New Roman" w:hAnsi="Times New Roman" w:cs="Times New Roman"/>
                <w:b/>
                <w:color w:val="auto"/>
              </w:rPr>
              <w:t>0</w:t>
            </w:r>
            <w:r w:rsidR="00B7557B">
              <w:rPr>
                <w:rFonts w:ascii="Times New Roman" w:hAnsi="Times New Roman" w:cs="Times New Roman"/>
                <w:b/>
                <w:color w:val="auto"/>
              </w:rPr>
              <w:t>,00</w:t>
            </w:r>
          </w:p>
        </w:tc>
      </w:tr>
    </w:tbl>
    <w:p w14:paraId="6793E334" w14:textId="4BD019A6" w:rsidR="00B74664" w:rsidRDefault="00B74664" w:rsidP="00B67F6F">
      <w:pPr>
        <w:rPr>
          <w:rFonts w:ascii="Times New Roman" w:hAnsi="Times New Roman" w:cs="Times New Roman"/>
          <w:color w:val="auto"/>
        </w:rPr>
      </w:pPr>
    </w:p>
    <w:p w14:paraId="2F8035E2" w14:textId="74EAFBCD" w:rsidR="00B67F6F" w:rsidRDefault="00B67F6F" w:rsidP="00B67F6F">
      <w:pPr>
        <w:rPr>
          <w:rFonts w:ascii="Times New Roman" w:hAnsi="Times New Roman" w:cs="Times New Roman"/>
          <w:color w:val="auto"/>
        </w:rPr>
      </w:pPr>
    </w:p>
    <w:p w14:paraId="1C6D322E" w14:textId="77777777" w:rsidR="007C4BDE" w:rsidRDefault="007C4BDE" w:rsidP="0090011F">
      <w:pPr>
        <w:ind w:firstLine="708"/>
        <w:rPr>
          <w:rFonts w:ascii="Times New Roman" w:hAnsi="Times New Roman" w:cs="Times New Roman"/>
          <w:color w:val="auto"/>
          <w:sz w:val="26"/>
          <w:szCs w:val="26"/>
        </w:rPr>
      </w:pPr>
    </w:p>
    <w:p w14:paraId="2E19A9FC" w14:textId="77777777" w:rsidR="009D28CF" w:rsidRDefault="009D28CF" w:rsidP="0090011F">
      <w:pPr>
        <w:ind w:firstLine="708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>. н</w:t>
      </w:r>
      <w:r w:rsidR="00822C41" w:rsidRPr="00B7557B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822C41" w:rsidRPr="00B7557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D159C" w:rsidRPr="00B7557B">
        <w:rPr>
          <w:rFonts w:ascii="Times New Roman" w:hAnsi="Times New Roman" w:cs="Times New Roman"/>
          <w:color w:val="auto"/>
          <w:sz w:val="26"/>
          <w:szCs w:val="26"/>
        </w:rPr>
        <w:t xml:space="preserve">управления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производственной безопасности </w:t>
      </w:r>
    </w:p>
    <w:p w14:paraId="649FD978" w14:textId="0E212EC4" w:rsidR="00981AE5" w:rsidRPr="00B7557B" w:rsidRDefault="009D28CF" w:rsidP="0090011F">
      <w:pPr>
        <w:ind w:firstLine="708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и производственного контроля                                                                                    </w:t>
      </w:r>
      <w:r w:rsidR="005D159C">
        <w:rPr>
          <w:rFonts w:ascii="Times New Roman" w:hAnsi="Times New Roman" w:cs="Times New Roman"/>
          <w:color w:val="auto"/>
        </w:rPr>
        <w:t xml:space="preserve"> </w:t>
      </w:r>
      <w:r w:rsidR="005D159C">
        <w:rPr>
          <w:rFonts w:ascii="Times New Roman" w:hAnsi="Times New Roman" w:cs="Times New Roman"/>
          <w:color w:val="auto"/>
        </w:rPr>
        <w:tab/>
      </w:r>
      <w:r w:rsidR="005D159C">
        <w:rPr>
          <w:rFonts w:ascii="Times New Roman" w:hAnsi="Times New Roman" w:cs="Times New Roman"/>
          <w:color w:val="auto"/>
        </w:rPr>
        <w:tab/>
      </w:r>
      <w:r w:rsidR="005D159C">
        <w:rPr>
          <w:rFonts w:ascii="Times New Roman" w:hAnsi="Times New Roman" w:cs="Times New Roman"/>
          <w:color w:val="auto"/>
        </w:rPr>
        <w:tab/>
      </w:r>
      <w:r w:rsidR="005D159C">
        <w:rPr>
          <w:rFonts w:ascii="Times New Roman" w:hAnsi="Times New Roman" w:cs="Times New Roman"/>
          <w:color w:val="auto"/>
        </w:rPr>
        <w:tab/>
      </w:r>
      <w:r w:rsidR="005D159C"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>Ерёмин И.Е.</w:t>
      </w:r>
    </w:p>
    <w:p w14:paraId="6366BD8A" w14:textId="77777777" w:rsidR="003C3814" w:rsidRPr="00822C41" w:rsidRDefault="003C3814" w:rsidP="003C3814">
      <w:pPr>
        <w:rPr>
          <w:rFonts w:ascii="Times New Roman" w:hAnsi="Times New Roman" w:cs="Times New Roman"/>
          <w:color w:val="auto"/>
        </w:rPr>
      </w:pPr>
    </w:p>
    <w:sectPr w:rsidR="003C3814" w:rsidRPr="00822C41" w:rsidSect="00B67F6F">
      <w:pgSz w:w="16838" w:h="11906" w:orient="landscape"/>
      <w:pgMar w:top="426" w:right="536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77"/>
    <w:rsid w:val="001D1B10"/>
    <w:rsid w:val="00255766"/>
    <w:rsid w:val="00293470"/>
    <w:rsid w:val="002A7A53"/>
    <w:rsid w:val="00312054"/>
    <w:rsid w:val="003C3814"/>
    <w:rsid w:val="003F0568"/>
    <w:rsid w:val="005D159C"/>
    <w:rsid w:val="006A5B13"/>
    <w:rsid w:val="00710C29"/>
    <w:rsid w:val="007458CD"/>
    <w:rsid w:val="00770497"/>
    <w:rsid w:val="00771C77"/>
    <w:rsid w:val="007C4BDE"/>
    <w:rsid w:val="007F3F01"/>
    <w:rsid w:val="00805B57"/>
    <w:rsid w:val="00822C41"/>
    <w:rsid w:val="00875D77"/>
    <w:rsid w:val="0090011F"/>
    <w:rsid w:val="00981AE5"/>
    <w:rsid w:val="009C07EA"/>
    <w:rsid w:val="009D1031"/>
    <w:rsid w:val="009D28CF"/>
    <w:rsid w:val="00A060D0"/>
    <w:rsid w:val="00B67F6F"/>
    <w:rsid w:val="00B74664"/>
    <w:rsid w:val="00B7557B"/>
    <w:rsid w:val="00C43B26"/>
    <w:rsid w:val="00C44D9B"/>
    <w:rsid w:val="00C54426"/>
    <w:rsid w:val="00CA49FB"/>
    <w:rsid w:val="00CC6AF7"/>
    <w:rsid w:val="00E55DCE"/>
    <w:rsid w:val="00E70E94"/>
    <w:rsid w:val="00F6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8CB25"/>
  <w15:chartTrackingRefBased/>
  <w15:docId w15:val="{70AFFCA2-E971-4973-AA1A-FE8ED533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75D7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57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Левыкина Ольга Геннадиевна</cp:lastModifiedBy>
  <cp:revision>6</cp:revision>
  <cp:lastPrinted>2026-04-21T06:13:00Z</cp:lastPrinted>
  <dcterms:created xsi:type="dcterms:W3CDTF">2026-08-24T13:25:00Z</dcterms:created>
  <dcterms:modified xsi:type="dcterms:W3CDTF">2026-08-26T05:01:00Z</dcterms:modified>
</cp:coreProperties>
</file>